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773"/>
        <w:gridCol w:w="3557"/>
      </w:tblGrid>
      <w:tr w:rsidR="00E80187" w:rsidTr="008160E4">
        <w:trPr>
          <w:trHeight w:val="1138"/>
        </w:trPr>
        <w:tc>
          <w:tcPr>
            <w:tcW w:w="3085" w:type="dxa"/>
          </w:tcPr>
          <w:p w:rsidR="00E80187" w:rsidRPr="00976831" w:rsidRDefault="00E80187" w:rsidP="008160E4">
            <w:pPr>
              <w:rPr>
                <w:sz w:val="8"/>
              </w:rPr>
            </w:pPr>
          </w:p>
          <w:p w:rsidR="00E80187" w:rsidRPr="00976831" w:rsidRDefault="00E80187" w:rsidP="008160E4">
            <w:r>
              <w:rPr>
                <w:noProof/>
                <w:lang w:eastAsia="pl-PL"/>
              </w:rPr>
              <w:drawing>
                <wp:inline distT="0" distB="0" distL="0" distR="0" wp14:anchorId="1C8F70E6" wp14:editId="45EADA52">
                  <wp:extent cx="1196993" cy="515529"/>
                  <wp:effectExtent l="0" t="0" r="317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67" b="12000"/>
                          <a:stretch/>
                        </pic:blipFill>
                        <pic:spPr bwMode="auto">
                          <a:xfrm>
                            <a:off x="0" y="0"/>
                            <a:ext cx="1205075" cy="51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:rsidR="00E80187" w:rsidRPr="005D12EA" w:rsidRDefault="00E80187" w:rsidP="008160E4"/>
          <w:p w:rsidR="00E80187" w:rsidRDefault="00E80187" w:rsidP="008160E4">
            <w:r>
              <w:rPr>
                <w:noProof/>
                <w:lang w:eastAsia="pl-PL"/>
              </w:rPr>
              <w:drawing>
                <wp:inline distT="0" distB="0" distL="0" distR="0" wp14:anchorId="5DC644CE" wp14:editId="1A4A803C">
                  <wp:extent cx="1362075" cy="375634"/>
                  <wp:effectExtent l="0" t="0" r="0" b="571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430" cy="3837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:rsidR="00E80187" w:rsidRPr="003D7E10" w:rsidRDefault="00E80187" w:rsidP="008160E4">
            <w:pPr>
              <w:jc w:val="right"/>
              <w:rPr>
                <w:sz w:val="6"/>
              </w:rPr>
            </w:pPr>
          </w:p>
          <w:p w:rsidR="00E80187" w:rsidRDefault="00E80187" w:rsidP="008160E4">
            <w:r>
              <w:t xml:space="preserve">   </w:t>
            </w:r>
            <w:r>
              <w:rPr>
                <w:noProof/>
                <w:lang w:eastAsia="pl-PL"/>
              </w:rPr>
              <w:drawing>
                <wp:inline distT="0" distB="0" distL="0" distR="0" wp14:anchorId="372638C4" wp14:editId="505C8F2B">
                  <wp:extent cx="2008865" cy="60007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62" cy="612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</w:tc>
      </w:tr>
    </w:tbl>
    <w:p w:rsidR="00E80187" w:rsidRDefault="00E80187" w:rsidP="00E80187">
      <w:pPr>
        <w:pStyle w:val="Nagwek"/>
        <w:tabs>
          <w:tab w:val="clear" w:pos="453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D47E8" wp14:editId="6EEC363E">
                <wp:simplePos x="0" y="0"/>
                <wp:positionH relativeFrom="column">
                  <wp:posOffset>-4445</wp:posOffset>
                </wp:positionH>
                <wp:positionV relativeFrom="paragraph">
                  <wp:posOffset>93345</wp:posOffset>
                </wp:positionV>
                <wp:extent cx="5810250" cy="0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DsxRkO0AEAAHYDAAAOAAAA&#10;AAAAAAAAAAAAAC4CAABkcnMvZTJvRG9jLnhtbFBLAQItABQABgAIAAAAIQCGa8ox2QAAAAcBAAAP&#10;AAAAAAAAAAAAAAAAACoEAABkcnMvZG93bnJldi54bWxQSwUGAAAAAAQABADzAAAAMAUAAAAA&#10;" strokecolor="windowText"/>
            </w:pict>
          </mc:Fallback>
        </mc:AlternateContent>
      </w:r>
      <w:r>
        <w:tab/>
      </w:r>
    </w:p>
    <w:p w:rsidR="00E80187" w:rsidRPr="00261470" w:rsidRDefault="00E80187" w:rsidP="00E80187">
      <w:pPr>
        <w:tabs>
          <w:tab w:val="center" w:pos="5954"/>
          <w:tab w:val="right" w:pos="9072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261470">
        <w:rPr>
          <w:rFonts w:ascii="Arial" w:eastAsia="Times New Roman" w:hAnsi="Arial" w:cs="Arial"/>
          <w:sz w:val="28"/>
          <w:szCs w:val="20"/>
          <w:lang w:eastAsia="pl-PL"/>
        </w:rPr>
        <w:t>Wojewódzki Urząd Pracy w Poznaniu</w:t>
      </w:r>
    </w:p>
    <w:p w:rsidR="00E80187" w:rsidRPr="002E0E05" w:rsidRDefault="00E80187" w:rsidP="00E80187">
      <w:pPr>
        <w:pStyle w:val="Nagwek"/>
      </w:pPr>
    </w:p>
    <w:p w:rsidR="00F77F0C" w:rsidRDefault="00B7320A" w:rsidP="00B7320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Calibri" w:hAnsi="Arial" w:cs="Arial"/>
        </w:rPr>
        <w:t xml:space="preserve">Nr sprawy: </w:t>
      </w:r>
      <w:r>
        <w:rPr>
          <w:rFonts w:ascii="Arial" w:hAnsi="Arial" w:cs="Arial"/>
        </w:rPr>
        <w:t>WUPIII/5/3322/1/2018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8160E4">
        <w:rPr>
          <w:rFonts w:ascii="Arial" w:eastAsia="Times New Roman" w:hAnsi="Arial" w:cs="Arial"/>
          <w:sz w:val="23"/>
          <w:szCs w:val="23"/>
          <w:lang w:eastAsia="pl-PL"/>
        </w:rPr>
        <w:t>Poznań, dnia</w:t>
      </w:r>
      <w:r w:rsidR="00DC3294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B456A4">
        <w:rPr>
          <w:rFonts w:ascii="Arial" w:eastAsia="Times New Roman" w:hAnsi="Arial" w:cs="Arial"/>
          <w:sz w:val="23"/>
          <w:szCs w:val="23"/>
          <w:lang w:eastAsia="pl-PL"/>
        </w:rPr>
        <w:t xml:space="preserve">      </w:t>
      </w:r>
      <w:r w:rsidR="008160E4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pl-PL"/>
        </w:rPr>
        <w:t>lutego</w:t>
      </w:r>
      <w:r w:rsidR="008160E4">
        <w:rPr>
          <w:rFonts w:ascii="Arial" w:eastAsia="Times New Roman" w:hAnsi="Arial" w:cs="Arial"/>
          <w:sz w:val="23"/>
          <w:szCs w:val="23"/>
          <w:lang w:eastAsia="pl-PL"/>
        </w:rPr>
        <w:t xml:space="preserve"> 201</w:t>
      </w:r>
      <w:r>
        <w:rPr>
          <w:rFonts w:ascii="Arial" w:eastAsia="Times New Roman" w:hAnsi="Arial" w:cs="Arial"/>
          <w:sz w:val="23"/>
          <w:szCs w:val="23"/>
          <w:lang w:eastAsia="pl-PL"/>
        </w:rPr>
        <w:t>8</w:t>
      </w:r>
      <w:r w:rsidR="008160E4">
        <w:rPr>
          <w:rFonts w:ascii="Arial" w:eastAsia="Times New Roman" w:hAnsi="Arial" w:cs="Arial"/>
          <w:sz w:val="23"/>
          <w:szCs w:val="23"/>
          <w:lang w:eastAsia="pl-PL"/>
        </w:rPr>
        <w:t xml:space="preserve"> r.</w:t>
      </w:r>
    </w:p>
    <w:p w:rsidR="00325BDA" w:rsidRPr="00325BDA" w:rsidRDefault="00325BDA" w:rsidP="000C0670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DC3294" w:rsidRPr="00DC3294" w:rsidRDefault="00DC3294" w:rsidP="00DC3294">
      <w:pPr>
        <w:tabs>
          <w:tab w:val="left" w:pos="-284"/>
          <w:tab w:val="left" w:pos="5670"/>
        </w:tabs>
        <w:spacing w:after="120"/>
        <w:jc w:val="center"/>
        <w:rPr>
          <w:rFonts w:ascii="Arial" w:eastAsia="Calibri" w:hAnsi="Arial" w:cs="Arial"/>
          <w:b/>
        </w:rPr>
      </w:pPr>
      <w:r w:rsidRPr="00DC3294">
        <w:rPr>
          <w:rFonts w:ascii="Arial" w:eastAsia="Calibri" w:hAnsi="Arial" w:cs="Arial"/>
          <w:b/>
        </w:rPr>
        <w:t>INFORMACJA O WYBORZE NAJKORZYSTNIEJSZEJ OFERTY</w:t>
      </w:r>
    </w:p>
    <w:p w:rsidR="00D8511B" w:rsidRDefault="00D8511B" w:rsidP="00D8511B">
      <w:pPr>
        <w:jc w:val="both"/>
        <w:rPr>
          <w:rFonts w:ascii="Arial" w:eastAsia="Times New Roman" w:hAnsi="Arial" w:cs="Arial"/>
          <w:b/>
          <w:lang w:eastAsia="pl-PL"/>
        </w:rPr>
      </w:pPr>
      <w:r w:rsidRPr="008160E4">
        <w:rPr>
          <w:rFonts w:ascii="Arial" w:eastAsia="Calibri" w:hAnsi="Arial" w:cs="Arial"/>
          <w:b/>
          <w:lang w:eastAsia="x-none"/>
        </w:rPr>
        <w:t xml:space="preserve">Dotyczy zapytania ofertowego na </w:t>
      </w:r>
      <w:r w:rsidR="00CA45E1">
        <w:rPr>
          <w:rFonts w:ascii="Arial" w:eastAsia="Calibri" w:hAnsi="Arial" w:cs="Arial"/>
          <w:b/>
          <w:lang w:eastAsia="x-none"/>
        </w:rPr>
        <w:t xml:space="preserve">dostawę </w:t>
      </w:r>
      <w:r w:rsidR="00B7320A" w:rsidRPr="0011225F">
        <w:rPr>
          <w:rFonts w:ascii="Arial" w:eastAsia="Calibri" w:hAnsi="Arial" w:cs="Arial"/>
          <w:b/>
        </w:rPr>
        <w:t>18 krzeseł biurowych dla Wojewódzkiego Urzędu Pracy w Poznaniu w 2018 roku.</w:t>
      </w:r>
    </w:p>
    <w:p w:rsidR="00084A41" w:rsidRPr="00084A41" w:rsidRDefault="00DC3294" w:rsidP="00084A41">
      <w:pPr>
        <w:spacing w:after="0"/>
        <w:ind w:firstLine="708"/>
        <w:rPr>
          <w:rFonts w:ascii="Arial" w:hAnsi="Arial" w:cs="Arial"/>
          <w:i/>
        </w:rPr>
      </w:pPr>
      <w:r w:rsidRPr="00084A41">
        <w:rPr>
          <w:rFonts w:ascii="Arial" w:eastAsia="Calibri" w:hAnsi="Arial" w:cs="Arial"/>
        </w:rPr>
        <w:t xml:space="preserve">Wojewódzki Urząd Pracy w Poznaniu, </w:t>
      </w:r>
      <w:r w:rsidR="005218C5" w:rsidRPr="00084A41">
        <w:rPr>
          <w:rFonts w:ascii="Arial" w:eastAsia="Calibri" w:hAnsi="Arial" w:cs="Arial"/>
        </w:rPr>
        <w:t xml:space="preserve">działając na podstawie </w:t>
      </w:r>
      <w:r w:rsidR="00084A41" w:rsidRPr="00084A41">
        <w:rPr>
          <w:rFonts w:ascii="Arial" w:eastAsia="Calibri" w:hAnsi="Arial" w:cs="Arial"/>
        </w:rPr>
        <w:t xml:space="preserve">§ 16 ust. 6 </w:t>
      </w:r>
      <w:r w:rsidR="00084A41" w:rsidRPr="00084A41">
        <w:rPr>
          <w:rFonts w:ascii="Arial" w:hAnsi="Arial" w:cs="Arial"/>
          <w:i/>
        </w:rPr>
        <w:t>Regulamin</w:t>
      </w:r>
      <w:r w:rsidR="00084A41">
        <w:rPr>
          <w:rFonts w:ascii="Arial" w:hAnsi="Arial" w:cs="Arial"/>
          <w:i/>
        </w:rPr>
        <w:t>u</w:t>
      </w:r>
      <w:r w:rsidR="00084A41" w:rsidRPr="00084A41">
        <w:rPr>
          <w:rFonts w:ascii="Arial" w:hAnsi="Arial" w:cs="Arial"/>
          <w:i/>
        </w:rPr>
        <w:t xml:space="preserve"> </w:t>
      </w:r>
    </w:p>
    <w:p w:rsidR="00B7320A" w:rsidRPr="00084A41" w:rsidRDefault="00084A41" w:rsidP="00084A41">
      <w:pPr>
        <w:spacing w:after="0"/>
        <w:jc w:val="both"/>
        <w:rPr>
          <w:rFonts w:ascii="Arial" w:eastAsia="Calibri" w:hAnsi="Arial" w:cs="Arial"/>
        </w:rPr>
      </w:pPr>
      <w:r w:rsidRPr="00084A41">
        <w:rPr>
          <w:rFonts w:ascii="Arial" w:hAnsi="Arial" w:cs="Arial"/>
          <w:i/>
        </w:rPr>
        <w:t>udzielania zamówień finansowanych ze środków publicznych</w:t>
      </w:r>
      <w:r>
        <w:rPr>
          <w:rFonts w:ascii="Arial" w:hAnsi="Arial" w:cs="Arial"/>
          <w:i/>
        </w:rPr>
        <w:t xml:space="preserve"> </w:t>
      </w:r>
      <w:r w:rsidRPr="00084A41">
        <w:rPr>
          <w:rFonts w:ascii="Arial" w:hAnsi="Arial" w:cs="Arial"/>
          <w:i/>
        </w:rPr>
        <w:t>w Wojewódzkim Urzędzie Pracy w Poznaniu</w:t>
      </w:r>
      <w:r>
        <w:rPr>
          <w:rFonts w:ascii="Arial" w:hAnsi="Arial" w:cs="Arial"/>
          <w:i/>
        </w:rPr>
        <w:t>,</w:t>
      </w:r>
      <w:r w:rsidRPr="00084A41">
        <w:rPr>
          <w:rFonts w:ascii="Arial" w:hAnsi="Arial" w:cs="Arial"/>
          <w:i/>
        </w:rPr>
        <w:t xml:space="preserve"> których wartość nie przekracza wyrażonej w złotych równowartości kwoty 30 000 euro</w:t>
      </w:r>
      <w:r w:rsidR="00DC3294" w:rsidRPr="00084A41">
        <w:rPr>
          <w:rFonts w:ascii="Arial" w:eastAsia="Calibri" w:hAnsi="Arial" w:cs="Arial"/>
        </w:rPr>
        <w:t xml:space="preserve">, informuje, że w wyniku rozstrzygnięcia zapytania ofertowego </w:t>
      </w:r>
      <w:r w:rsidR="00DC3294" w:rsidRPr="00084A41">
        <w:rPr>
          <w:rFonts w:ascii="Arial" w:eastAsia="Calibri" w:hAnsi="Arial" w:cs="Arial"/>
          <w:b/>
        </w:rPr>
        <w:t>na </w:t>
      </w:r>
      <w:r w:rsidR="00D8511B" w:rsidRPr="00084A41">
        <w:rPr>
          <w:rFonts w:ascii="Arial" w:eastAsia="Calibri" w:hAnsi="Arial" w:cs="Arial"/>
          <w:b/>
        </w:rPr>
        <w:t xml:space="preserve"> dostawę </w:t>
      </w:r>
      <w:r>
        <w:rPr>
          <w:rFonts w:ascii="Arial" w:eastAsia="Calibri" w:hAnsi="Arial" w:cs="Arial"/>
          <w:b/>
        </w:rPr>
        <w:br/>
      </w:r>
      <w:r w:rsidR="00B7320A" w:rsidRPr="00084A41">
        <w:rPr>
          <w:rFonts w:ascii="Arial" w:eastAsia="Calibri" w:hAnsi="Arial" w:cs="Arial"/>
          <w:b/>
        </w:rPr>
        <w:t>18 krzeseł biurowych dla Wojewódzkiego Urzędu Pracy w Poznaniu w 2018 roku.</w:t>
      </w:r>
      <w:r w:rsidR="00DC3294" w:rsidRPr="00084A41">
        <w:rPr>
          <w:rFonts w:ascii="Arial" w:eastAsia="Calibri" w:hAnsi="Arial" w:cs="Arial"/>
        </w:rPr>
        <w:t>, wybrano ofertę nr 2 Wykonawcy:</w:t>
      </w:r>
    </w:p>
    <w:p w:rsidR="00B7320A" w:rsidRDefault="00B7320A" w:rsidP="00B7320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Style w:val="ff2fc3fs12"/>
          <w:rFonts w:ascii="Arial" w:hAnsi="Arial" w:cs="Arial"/>
          <w:b/>
        </w:rPr>
      </w:pPr>
    </w:p>
    <w:p w:rsidR="00B7320A" w:rsidRDefault="00B7320A" w:rsidP="00B7320A">
      <w:pPr>
        <w:tabs>
          <w:tab w:val="left" w:pos="708"/>
          <w:tab w:val="center" w:pos="4536"/>
        </w:tabs>
        <w:spacing w:after="0"/>
        <w:jc w:val="center"/>
        <w:rPr>
          <w:rStyle w:val="ff2fc3fs12"/>
          <w:rFonts w:ascii="Arial" w:hAnsi="Arial" w:cs="Arial"/>
          <w:b/>
        </w:rPr>
      </w:pPr>
      <w:r w:rsidRPr="001B25AD">
        <w:rPr>
          <w:rStyle w:val="ff2fc3fs12"/>
          <w:rFonts w:ascii="Arial" w:hAnsi="Arial" w:cs="Arial"/>
          <w:b/>
        </w:rPr>
        <w:t>Przedsiębiorstwo Produkcyjno-Usługowo-Handlowe</w:t>
      </w:r>
    </w:p>
    <w:p w:rsidR="00B7320A" w:rsidRPr="001B25AD" w:rsidRDefault="00B7320A" w:rsidP="00B7320A">
      <w:pPr>
        <w:tabs>
          <w:tab w:val="left" w:pos="708"/>
          <w:tab w:val="center" w:pos="4536"/>
        </w:tabs>
        <w:spacing w:after="0"/>
        <w:jc w:val="center"/>
        <w:rPr>
          <w:rFonts w:ascii="Arial" w:hAnsi="Arial" w:cs="Arial"/>
          <w:b/>
        </w:rPr>
      </w:pPr>
      <w:r w:rsidRPr="001B25AD">
        <w:rPr>
          <w:rFonts w:ascii="Arial" w:hAnsi="Arial" w:cs="Arial"/>
          <w:b/>
        </w:rPr>
        <w:t>Technet</w:t>
      </w:r>
    </w:p>
    <w:p w:rsidR="00B7320A" w:rsidRPr="001B25AD" w:rsidRDefault="00B7320A" w:rsidP="00B7320A">
      <w:pPr>
        <w:tabs>
          <w:tab w:val="left" w:pos="708"/>
          <w:tab w:val="center" w:pos="4536"/>
        </w:tabs>
        <w:spacing w:after="0"/>
        <w:jc w:val="center"/>
        <w:rPr>
          <w:rFonts w:ascii="Arial" w:hAnsi="Arial" w:cs="Arial"/>
          <w:b/>
        </w:rPr>
      </w:pPr>
      <w:r w:rsidRPr="001B25AD">
        <w:rPr>
          <w:rFonts w:ascii="Arial" w:hAnsi="Arial" w:cs="Arial"/>
          <w:b/>
        </w:rPr>
        <w:t>ul. Ząbkowska 17A</w:t>
      </w:r>
    </w:p>
    <w:p w:rsidR="00D8511B" w:rsidRPr="00D8511B" w:rsidRDefault="00B7320A" w:rsidP="00B7320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1B25AD">
        <w:rPr>
          <w:rFonts w:ascii="Arial" w:hAnsi="Arial" w:cs="Arial"/>
          <w:b/>
        </w:rPr>
        <w:t>08-300 Sokołów Podlaski</w:t>
      </w:r>
    </w:p>
    <w:p w:rsidR="00DC3294" w:rsidRPr="00DC3294" w:rsidRDefault="00DC3294" w:rsidP="00DC3294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Calibri" w:hAnsi="Arial" w:cs="Arial"/>
          <w:i/>
          <w:u w:val="single"/>
        </w:rPr>
      </w:pPr>
      <w:r w:rsidRPr="00DC3294">
        <w:rPr>
          <w:rFonts w:ascii="Arial" w:eastAsia="Calibri" w:hAnsi="Arial" w:cs="Arial"/>
          <w:i/>
          <w:u w:val="single"/>
        </w:rPr>
        <w:t>Uzasadnienie:</w:t>
      </w:r>
    </w:p>
    <w:p w:rsidR="00DC3294" w:rsidRDefault="00DC3294" w:rsidP="00D8511B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</w:rPr>
      </w:pPr>
      <w:r w:rsidRPr="00DC3294">
        <w:rPr>
          <w:rFonts w:ascii="Arial" w:eastAsia="Calibri" w:hAnsi="Arial" w:cs="Arial"/>
        </w:rPr>
        <w:t xml:space="preserve">Oferta jest prawidłowa i otrzymała łącznie </w:t>
      </w:r>
      <w:r w:rsidRPr="00DC3294">
        <w:rPr>
          <w:rFonts w:ascii="Arial" w:eastAsia="Calibri" w:hAnsi="Arial" w:cs="Arial"/>
          <w:b/>
        </w:rPr>
        <w:t>100,00 pkt</w:t>
      </w:r>
      <w:r w:rsidR="00D8511B">
        <w:rPr>
          <w:rFonts w:ascii="Arial" w:eastAsia="Calibri" w:hAnsi="Arial" w:cs="Arial"/>
        </w:rPr>
        <w:t xml:space="preserve">, w tym w kryterium </w:t>
      </w:r>
      <w:r w:rsidRPr="00DC3294">
        <w:rPr>
          <w:rFonts w:ascii="Arial" w:hAnsi="Arial" w:cs="Arial"/>
        </w:rPr>
        <w:t>cena brutto</w:t>
      </w:r>
      <w:r w:rsidR="00D8511B">
        <w:rPr>
          <w:rFonts w:ascii="Arial" w:hAnsi="Arial" w:cs="Arial"/>
        </w:rPr>
        <w:t>.</w:t>
      </w:r>
    </w:p>
    <w:p w:rsidR="00D8511B" w:rsidRPr="00DC3294" w:rsidRDefault="00D8511B" w:rsidP="00D8511B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hAnsi="Arial" w:cs="Arial"/>
        </w:rPr>
      </w:pPr>
    </w:p>
    <w:p w:rsidR="00DC3294" w:rsidRPr="00DC3294" w:rsidRDefault="00DC3294" w:rsidP="00DC329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Cs/>
        </w:rPr>
      </w:pPr>
      <w:r w:rsidRPr="00DC3294">
        <w:rPr>
          <w:rFonts w:ascii="Arial" w:eastAsia="Calibri" w:hAnsi="Arial" w:cs="Arial"/>
          <w:iCs/>
        </w:rPr>
        <w:t>W przedmiotowym postępowaniu oferty złożyli również nw.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5345"/>
        <w:gridCol w:w="3192"/>
      </w:tblGrid>
      <w:tr w:rsidR="00D8511B" w:rsidRPr="00DC3294" w:rsidTr="00CC4C8E">
        <w:trPr>
          <w:trHeight w:val="76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8511B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3294">
              <w:rPr>
                <w:rFonts w:ascii="Arial" w:eastAsia="Times New Roman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8511B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3294">
              <w:rPr>
                <w:rFonts w:ascii="Arial" w:eastAsia="Times New Roman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11B" w:rsidRPr="00D8511B" w:rsidRDefault="00D8511B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C3294">
              <w:rPr>
                <w:rFonts w:ascii="Arial" w:eastAsia="Times New Roman" w:hAnsi="Arial" w:cs="Arial"/>
                <w:b/>
                <w:sz w:val="18"/>
                <w:szCs w:val="18"/>
              </w:rPr>
              <w:t>Kryterium</w:t>
            </w:r>
          </w:p>
          <w:p w:rsidR="00D8511B" w:rsidRPr="00D8511B" w:rsidRDefault="00D8511B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329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cena brutto </w:t>
            </w:r>
          </w:p>
          <w:p w:rsidR="00DC3294" w:rsidRPr="00DC3294" w:rsidRDefault="00D8511B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511B">
              <w:rPr>
                <w:rFonts w:ascii="Arial" w:eastAsia="Times New Roman" w:hAnsi="Arial" w:cs="Arial"/>
                <w:b/>
                <w:sz w:val="20"/>
                <w:szCs w:val="20"/>
              </w:rPr>
              <w:t>100</w:t>
            </w:r>
            <w:r w:rsidRPr="00DC3294">
              <w:rPr>
                <w:rFonts w:ascii="Arial" w:eastAsia="Times New Roman" w:hAnsi="Arial" w:cs="Arial"/>
                <w:b/>
                <w:sz w:val="20"/>
                <w:szCs w:val="20"/>
              </w:rPr>
              <w:t>%</w:t>
            </w:r>
          </w:p>
        </w:tc>
      </w:tr>
      <w:tr w:rsidR="00D8511B" w:rsidRPr="00DC3294" w:rsidTr="00E03F5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CA45E1" w:rsidRDefault="00D8511B" w:rsidP="00CA45E1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5E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CA45E1" w:rsidRDefault="00B7320A" w:rsidP="00CF4725">
            <w:pPr>
              <w:tabs>
                <w:tab w:val="left" w:pos="540"/>
                <w:tab w:val="left" w:pos="5400"/>
              </w:tabs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5E1">
              <w:rPr>
                <w:rFonts w:ascii="Arial" w:hAnsi="Arial" w:cs="Arial"/>
              </w:rPr>
              <w:t>Drzewiarz – Bis Sp. z o.o., ul. Kardynała Wyszyńskiego 46a, 87-600 Lipno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B7320A" w:rsidRDefault="00B7320A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320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D8511B" w:rsidRPr="00DC3294" w:rsidTr="005D6B1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CA45E1" w:rsidRDefault="00B7320A" w:rsidP="00CA45E1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5E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CA45E1" w:rsidRDefault="00B7320A" w:rsidP="00CF4725">
            <w:pPr>
              <w:tabs>
                <w:tab w:val="left" w:pos="708"/>
                <w:tab w:val="center" w:pos="4536"/>
              </w:tabs>
              <w:spacing w:after="0"/>
              <w:rPr>
                <w:rFonts w:ascii="Arial" w:hAnsi="Arial" w:cs="Arial"/>
              </w:rPr>
            </w:pPr>
            <w:r w:rsidRPr="00CA45E1">
              <w:rPr>
                <w:rStyle w:val="ff2fc3fs12"/>
                <w:rFonts w:ascii="Arial" w:hAnsi="Arial" w:cs="Arial"/>
              </w:rPr>
              <w:t xml:space="preserve">Przedsiębiorstwo Produkcyjno-Usługowo-Handlowe </w:t>
            </w:r>
            <w:r w:rsidRPr="00CA45E1">
              <w:rPr>
                <w:rFonts w:ascii="Arial" w:hAnsi="Arial" w:cs="Arial"/>
              </w:rPr>
              <w:t>Technet, ul. Ząbkowska 17A 08-300 Sokołów Podlaski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B7320A" w:rsidRDefault="00B7320A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320A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  <w:r w:rsidR="00D8511B" w:rsidRPr="00B7320A">
              <w:rPr>
                <w:rFonts w:ascii="Arial" w:eastAsia="Times New Roman" w:hAnsi="Arial" w:cs="Arial"/>
                <w:sz w:val="20"/>
                <w:szCs w:val="20"/>
              </w:rPr>
              <w:t xml:space="preserve"> pkt</w:t>
            </w:r>
          </w:p>
        </w:tc>
        <w:bookmarkStart w:id="0" w:name="_GoBack"/>
        <w:bookmarkEnd w:id="0"/>
      </w:tr>
      <w:tr w:rsidR="00B7320A" w:rsidRPr="00DC3294" w:rsidTr="005D6B1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0A" w:rsidRPr="00CA45E1" w:rsidRDefault="00B7320A" w:rsidP="00CA45E1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5E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0A" w:rsidRPr="00CA45E1" w:rsidRDefault="00B7320A" w:rsidP="00CF4725">
            <w:pPr>
              <w:tabs>
                <w:tab w:val="left" w:pos="540"/>
                <w:tab w:val="left" w:pos="5400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A45E1">
              <w:rPr>
                <w:rFonts w:ascii="Arial" w:hAnsi="Arial" w:cs="Arial"/>
              </w:rPr>
              <w:t>Hurtownia</w:t>
            </w:r>
            <w:r w:rsidR="00CF4725">
              <w:rPr>
                <w:rFonts w:ascii="Arial" w:hAnsi="Arial" w:cs="Arial"/>
              </w:rPr>
              <w:t xml:space="preserve"> Krzeseł Zbigniew Żarna, </w:t>
            </w:r>
            <w:r w:rsidR="00CF4725" w:rsidRPr="00CA45E1">
              <w:rPr>
                <w:rFonts w:ascii="Arial" w:hAnsi="Arial" w:cs="Arial"/>
              </w:rPr>
              <w:t>ul. Zwycięstwa 1</w:t>
            </w:r>
            <w:r w:rsidR="00CF4725">
              <w:rPr>
                <w:rFonts w:ascii="Arial" w:hAnsi="Arial" w:cs="Arial"/>
              </w:rPr>
              <w:t xml:space="preserve"> 05-120 Legionowo</w:t>
            </w:r>
            <w:r w:rsidRPr="00CA45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0A" w:rsidRPr="00B7320A" w:rsidRDefault="00B7320A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320A">
              <w:rPr>
                <w:rFonts w:ascii="Arial" w:eastAsia="Times New Roman" w:hAnsi="Arial" w:cs="Arial"/>
                <w:sz w:val="20"/>
                <w:szCs w:val="20"/>
              </w:rPr>
              <w:t>89,49 pkt</w:t>
            </w:r>
          </w:p>
        </w:tc>
      </w:tr>
      <w:tr w:rsidR="00B7320A" w:rsidRPr="00DC3294" w:rsidTr="005D6B1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0A" w:rsidRPr="00CA45E1" w:rsidRDefault="00B7320A" w:rsidP="00CA45E1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5E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0A" w:rsidRPr="00CA45E1" w:rsidRDefault="00B7320A" w:rsidP="00CF4725">
            <w:pPr>
              <w:tabs>
                <w:tab w:val="left" w:pos="540"/>
                <w:tab w:val="left" w:pos="5400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CA45E1">
              <w:rPr>
                <w:rFonts w:ascii="Arial" w:hAnsi="Arial" w:cs="Arial"/>
              </w:rPr>
              <w:t xml:space="preserve">Biuro Inżynieryjne DOT Tomasz Dubiecki, </w:t>
            </w:r>
            <w:r w:rsidR="00CF4725">
              <w:rPr>
                <w:rFonts w:ascii="Arial" w:hAnsi="Arial" w:cs="Arial"/>
              </w:rPr>
              <w:br/>
            </w:r>
            <w:r w:rsidRPr="00CA45E1">
              <w:rPr>
                <w:rFonts w:ascii="Arial" w:hAnsi="Arial" w:cs="Arial"/>
              </w:rPr>
              <w:t>ul. Lubomira 29A, 62-090 Mrowino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0A" w:rsidRPr="00B7320A" w:rsidRDefault="00B7320A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320A">
              <w:rPr>
                <w:rFonts w:ascii="Arial" w:eastAsia="Times New Roman" w:hAnsi="Arial" w:cs="Arial"/>
                <w:sz w:val="20"/>
                <w:szCs w:val="20"/>
              </w:rPr>
              <w:t>69,48 pkt</w:t>
            </w:r>
          </w:p>
        </w:tc>
      </w:tr>
      <w:tr w:rsidR="00B7320A" w:rsidRPr="00DC3294" w:rsidTr="005D6B1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0A" w:rsidRPr="00CA45E1" w:rsidRDefault="00B7320A" w:rsidP="00CA45E1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5E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0A" w:rsidRPr="00CA45E1" w:rsidRDefault="00B7320A" w:rsidP="00CF4725">
            <w:pPr>
              <w:tabs>
                <w:tab w:val="left" w:pos="540"/>
                <w:tab w:val="left" w:pos="5400"/>
              </w:tabs>
              <w:spacing w:after="0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A45E1">
              <w:rPr>
                <w:rFonts w:ascii="Arial" w:hAnsi="Arial" w:cs="Arial"/>
              </w:rPr>
              <w:t>Tronus</w:t>
            </w:r>
            <w:proofErr w:type="spellEnd"/>
            <w:r w:rsidRPr="00CA45E1">
              <w:rPr>
                <w:rFonts w:ascii="Arial" w:hAnsi="Arial" w:cs="Arial"/>
              </w:rPr>
              <w:t xml:space="preserve"> Polska Sp. z o.o., ul. Ordona 2A, 01-237 Warszawa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0A" w:rsidRPr="00B7320A" w:rsidRDefault="00B7320A" w:rsidP="00DC3294">
            <w:pPr>
              <w:tabs>
                <w:tab w:val="left" w:pos="540"/>
                <w:tab w:val="left" w:pos="5400"/>
              </w:tabs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320A">
              <w:rPr>
                <w:rFonts w:ascii="Arial" w:eastAsia="Times New Roman" w:hAnsi="Arial" w:cs="Arial"/>
                <w:sz w:val="20"/>
                <w:szCs w:val="20"/>
              </w:rPr>
              <w:t>81,68 pkt</w:t>
            </w:r>
          </w:p>
        </w:tc>
      </w:tr>
    </w:tbl>
    <w:p w:rsidR="00DC3294" w:rsidRPr="00DC3294" w:rsidRDefault="00DC3294" w:rsidP="00DC3294">
      <w:pPr>
        <w:tabs>
          <w:tab w:val="left" w:pos="567"/>
        </w:tabs>
        <w:spacing w:after="0" w:line="300" w:lineRule="auto"/>
        <w:jc w:val="both"/>
        <w:rPr>
          <w:rFonts w:ascii="Arial" w:eastAsia="Calibri" w:hAnsi="Arial" w:cs="Arial"/>
        </w:rPr>
      </w:pPr>
    </w:p>
    <w:p w:rsidR="00DC3294" w:rsidRPr="00DC3294" w:rsidRDefault="00044F9F" w:rsidP="00DC3294">
      <w:pPr>
        <w:tabs>
          <w:tab w:val="left" w:pos="567"/>
        </w:tabs>
        <w:spacing w:after="0" w:line="300" w:lineRule="auto"/>
        <w:jc w:val="both"/>
        <w:rPr>
          <w:rFonts w:ascii="Arial" w:eastAsia="Calibri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6D420" wp14:editId="2DA4A69E">
                <wp:simplePos x="0" y="0"/>
                <wp:positionH relativeFrom="column">
                  <wp:posOffset>3650777</wp:posOffset>
                </wp:positionH>
                <wp:positionV relativeFrom="paragraph">
                  <wp:posOffset>167640</wp:posOffset>
                </wp:positionV>
                <wp:extent cx="2926080" cy="739140"/>
                <wp:effectExtent l="0" t="0" r="127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F9F" w:rsidRDefault="00044F9F" w:rsidP="00044F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Michał Stuligrosz</w:t>
                            </w:r>
                          </w:p>
                          <w:p w:rsidR="00044F9F" w:rsidRDefault="00044F9F" w:rsidP="00044F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Wicedyrektor</w:t>
                            </w:r>
                          </w:p>
                          <w:p w:rsidR="00044F9F" w:rsidRDefault="00044F9F" w:rsidP="00044F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Wojewódzkiego Urzędu Pracy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87.45pt;margin-top:13.2pt;width:230.4pt;height:58.2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" stroked="f">
                <v:textbox style="mso-fit-shape-to-text:t">
                  <w:txbxContent>
                    <w:p w:rsidR="00044F9F" w:rsidRDefault="00044F9F" w:rsidP="00044F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Michał Stuligrosz</w:t>
                      </w:r>
                    </w:p>
                    <w:p w:rsidR="00044F9F" w:rsidRDefault="00044F9F" w:rsidP="00044F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Wicedyrektor</w:t>
                      </w:r>
                    </w:p>
                    <w:p w:rsidR="00044F9F" w:rsidRDefault="00044F9F" w:rsidP="00044F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Wojewódzkiego Urzędu Pracy </w:t>
                      </w:r>
                      <w:r>
                        <w:rPr>
                          <w:rFonts w:ascii="Arial" w:hAnsi="Arial" w:cs="Arial"/>
                        </w:rPr>
                        <w:br/>
                        <w:t>w Poznaniu</w:t>
                      </w:r>
                    </w:p>
                  </w:txbxContent>
                </v:textbox>
              </v:shape>
            </w:pict>
          </mc:Fallback>
        </mc:AlternateContent>
      </w:r>
      <w:r w:rsidR="00DC3294" w:rsidRPr="00DC3294">
        <w:rPr>
          <w:rFonts w:ascii="Arial" w:eastAsia="Calibri" w:hAnsi="Arial" w:cs="Arial"/>
        </w:rPr>
        <w:t>Z wybranym Wykonawc</w:t>
      </w:r>
      <w:r w:rsidR="00D8511B">
        <w:rPr>
          <w:rFonts w:ascii="Arial" w:eastAsia="Calibri" w:hAnsi="Arial" w:cs="Arial"/>
        </w:rPr>
        <w:t xml:space="preserve">ą umowa zostanie podpisana </w:t>
      </w:r>
      <w:r w:rsidR="00B7320A">
        <w:rPr>
          <w:rFonts w:ascii="Arial" w:eastAsia="Calibri" w:hAnsi="Arial" w:cs="Arial"/>
        </w:rPr>
        <w:t>2</w:t>
      </w:r>
      <w:r w:rsidR="00C63E1D">
        <w:rPr>
          <w:rFonts w:ascii="Arial" w:eastAsia="Calibri" w:hAnsi="Arial" w:cs="Arial"/>
        </w:rPr>
        <w:t>6</w:t>
      </w:r>
      <w:r w:rsidR="00D8511B">
        <w:rPr>
          <w:rFonts w:ascii="Arial" w:eastAsia="Calibri" w:hAnsi="Arial" w:cs="Arial"/>
        </w:rPr>
        <w:t>.</w:t>
      </w:r>
      <w:r w:rsidR="00B7320A">
        <w:rPr>
          <w:rFonts w:ascii="Arial" w:eastAsia="Calibri" w:hAnsi="Arial" w:cs="Arial"/>
        </w:rPr>
        <w:t>0</w:t>
      </w:r>
      <w:r w:rsidR="00D8511B">
        <w:rPr>
          <w:rFonts w:ascii="Arial" w:eastAsia="Calibri" w:hAnsi="Arial" w:cs="Arial"/>
        </w:rPr>
        <w:t>2</w:t>
      </w:r>
      <w:r w:rsidR="00DC3294" w:rsidRPr="00DC3294">
        <w:rPr>
          <w:rFonts w:ascii="Arial" w:eastAsia="Calibri" w:hAnsi="Arial" w:cs="Arial"/>
        </w:rPr>
        <w:t>.201</w:t>
      </w:r>
      <w:r w:rsidR="00B7320A">
        <w:rPr>
          <w:rFonts w:ascii="Arial" w:eastAsia="Calibri" w:hAnsi="Arial" w:cs="Arial"/>
        </w:rPr>
        <w:t>8</w:t>
      </w:r>
      <w:r w:rsidR="00DC3294" w:rsidRPr="00DC3294">
        <w:rPr>
          <w:rFonts w:ascii="Arial" w:eastAsia="Calibri" w:hAnsi="Arial" w:cs="Arial"/>
        </w:rPr>
        <w:t xml:space="preserve"> roku.</w:t>
      </w:r>
    </w:p>
    <w:p w:rsidR="0030659B" w:rsidRDefault="0030659B" w:rsidP="003147F3">
      <w:pPr>
        <w:spacing w:after="0"/>
        <w:ind w:left="3900" w:firstLine="348"/>
        <w:jc w:val="center"/>
        <w:rPr>
          <w:rFonts w:ascii="Arial" w:eastAsia="Calibri" w:hAnsi="Arial" w:cs="Arial"/>
        </w:rPr>
      </w:pPr>
    </w:p>
    <w:p w:rsidR="00D8511B" w:rsidRPr="008160E4" w:rsidRDefault="00D8511B" w:rsidP="001A2E3E">
      <w:pPr>
        <w:spacing w:after="0" w:line="360" w:lineRule="auto"/>
        <w:contextualSpacing/>
        <w:rPr>
          <w:rFonts w:ascii="Arial" w:eastAsia="Calibri" w:hAnsi="Arial" w:cs="Arial"/>
          <w:b/>
          <w:lang w:eastAsia="x-none"/>
        </w:rPr>
      </w:pPr>
    </w:p>
    <w:sectPr w:rsidR="00D8511B" w:rsidRPr="008160E4" w:rsidSect="00053D92">
      <w:headerReference w:type="default" r:id="rId12"/>
      <w:footerReference w:type="default" r:id="rId13"/>
      <w:pgSz w:w="11906" w:h="16838"/>
      <w:pgMar w:top="1134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EA" w:rsidRDefault="00560EEA" w:rsidP="000F60E7">
      <w:pPr>
        <w:spacing w:after="0" w:line="240" w:lineRule="auto"/>
      </w:pPr>
      <w:r>
        <w:separator/>
      </w:r>
    </w:p>
  </w:endnote>
  <w:endnote w:type="continuationSeparator" w:id="0">
    <w:p w:rsidR="00560EEA" w:rsidRDefault="00560EEA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E4" w:rsidRDefault="008160E4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5D9DFC" wp14:editId="3682912F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AD05B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8160E4" w:rsidRPr="0014324D" w:rsidRDefault="008160E4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rpo.wuppoznan.praca.gov.pl</w:t>
    </w:r>
    <w:r w:rsidRPr="0014324D">
      <w:rPr>
        <w:rFonts w:ascii="Arial" w:hAnsi="Arial" w:cs="Arial"/>
        <w:sz w:val="20"/>
      </w:rPr>
      <w:t>, www.wrpo.wielkopolskie.pl</w:t>
    </w:r>
  </w:p>
  <w:p w:rsidR="008160E4" w:rsidRPr="0014324D" w:rsidRDefault="008160E4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EA" w:rsidRDefault="00560EEA" w:rsidP="000F60E7">
      <w:pPr>
        <w:spacing w:after="0" w:line="240" w:lineRule="auto"/>
      </w:pPr>
      <w:r>
        <w:separator/>
      </w:r>
    </w:p>
  </w:footnote>
  <w:footnote w:type="continuationSeparator" w:id="0">
    <w:p w:rsidR="00560EEA" w:rsidRDefault="00560EEA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E4" w:rsidRPr="00021136" w:rsidRDefault="008160E4" w:rsidP="000211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C9F8BD74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87B80A4A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579E"/>
    <w:multiLevelType w:val="hybridMultilevel"/>
    <w:tmpl w:val="336E68F2"/>
    <w:lvl w:ilvl="0" w:tplc="706693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A4D04"/>
    <w:multiLevelType w:val="hybridMultilevel"/>
    <w:tmpl w:val="BD0C3000"/>
    <w:lvl w:ilvl="0" w:tplc="91C22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1B5F2F67"/>
    <w:multiLevelType w:val="hybridMultilevel"/>
    <w:tmpl w:val="24D694D4"/>
    <w:lvl w:ilvl="0" w:tplc="2732F99A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FB463FB"/>
    <w:multiLevelType w:val="hybridMultilevel"/>
    <w:tmpl w:val="CE9CE832"/>
    <w:lvl w:ilvl="0" w:tplc="4F06FD78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07663"/>
    <w:multiLevelType w:val="hybridMultilevel"/>
    <w:tmpl w:val="F5766A36"/>
    <w:lvl w:ilvl="0" w:tplc="8892E442">
      <w:start w:val="1"/>
      <w:numFmt w:val="decimal"/>
      <w:lvlText w:val="%1.1.2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90E41DB"/>
    <w:multiLevelType w:val="multilevel"/>
    <w:tmpl w:val="83A0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B784E1E"/>
    <w:multiLevelType w:val="hybridMultilevel"/>
    <w:tmpl w:val="18E0C9EC"/>
    <w:lvl w:ilvl="0" w:tplc="AA46F2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B021B"/>
    <w:multiLevelType w:val="hybridMultilevel"/>
    <w:tmpl w:val="D21058D4"/>
    <w:lvl w:ilvl="0" w:tplc="50729C96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7132C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4B952AE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80D8F"/>
    <w:multiLevelType w:val="hybridMultilevel"/>
    <w:tmpl w:val="F5985484"/>
    <w:lvl w:ilvl="0" w:tplc="B2C811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D3026"/>
    <w:multiLevelType w:val="hybridMultilevel"/>
    <w:tmpl w:val="D2220854"/>
    <w:lvl w:ilvl="0" w:tplc="D6A6371C">
      <w:start w:val="1"/>
      <w:numFmt w:val="decimal"/>
      <w:lvlText w:val="%1.1.3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95890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3F4E5DF0"/>
    <w:multiLevelType w:val="hybridMultilevel"/>
    <w:tmpl w:val="E9EEF5BA"/>
    <w:lvl w:ilvl="0" w:tplc="995271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ED04C0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7D03EC0"/>
    <w:multiLevelType w:val="hybridMultilevel"/>
    <w:tmpl w:val="AE58EBBE"/>
    <w:lvl w:ilvl="0" w:tplc="7E642A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16BAD"/>
    <w:multiLevelType w:val="hybridMultilevel"/>
    <w:tmpl w:val="BD0C3000"/>
    <w:lvl w:ilvl="0" w:tplc="91C22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13B5D"/>
    <w:multiLevelType w:val="hybridMultilevel"/>
    <w:tmpl w:val="5FA0EABC"/>
    <w:lvl w:ilvl="0" w:tplc="2672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4">
    <w:nsid w:val="6232630A"/>
    <w:multiLevelType w:val="hybridMultilevel"/>
    <w:tmpl w:val="8FFEAE16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8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B0141"/>
    <w:multiLevelType w:val="hybridMultilevel"/>
    <w:tmpl w:val="43BCCFA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7D742D14"/>
    <w:multiLevelType w:val="hybridMultilevel"/>
    <w:tmpl w:val="21A64528"/>
    <w:lvl w:ilvl="0" w:tplc="C1B6E2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35903"/>
    <w:multiLevelType w:val="hybridMultilevel"/>
    <w:tmpl w:val="13EA5128"/>
    <w:lvl w:ilvl="0" w:tplc="35C097B2">
      <w:start w:val="1"/>
      <w:numFmt w:val="decimal"/>
      <w:lvlText w:val="%1.1.1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D7701"/>
    <w:multiLevelType w:val="hybridMultilevel"/>
    <w:tmpl w:val="6DF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30"/>
  </w:num>
  <w:num w:numId="4">
    <w:abstractNumId w:val="18"/>
  </w:num>
  <w:num w:numId="5">
    <w:abstractNumId w:val="38"/>
  </w:num>
  <w:num w:numId="6">
    <w:abstractNumId w:val="43"/>
  </w:num>
  <w:num w:numId="7">
    <w:abstractNumId w:val="29"/>
  </w:num>
  <w:num w:numId="8">
    <w:abstractNumId w:val="17"/>
  </w:num>
  <w:num w:numId="9">
    <w:abstractNumId w:val="25"/>
  </w:num>
  <w:num w:numId="10">
    <w:abstractNumId w:val="32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23"/>
  </w:num>
  <w:num w:numId="15">
    <w:abstractNumId w:val="6"/>
  </w:num>
  <w:num w:numId="16">
    <w:abstractNumId w:val="39"/>
  </w:num>
  <w:num w:numId="17">
    <w:abstractNumId w:val="35"/>
  </w:num>
  <w:num w:numId="18">
    <w:abstractNumId w:val="9"/>
  </w:num>
  <w:num w:numId="19">
    <w:abstractNumId w:val="1"/>
  </w:num>
  <w:num w:numId="20">
    <w:abstractNumId w:val="36"/>
  </w:num>
  <w:num w:numId="21">
    <w:abstractNumId w:val="34"/>
  </w:num>
  <w:num w:numId="22">
    <w:abstractNumId w:val="0"/>
  </w:num>
  <w:num w:numId="23">
    <w:abstractNumId w:val="5"/>
  </w:num>
  <w:num w:numId="24">
    <w:abstractNumId w:val="37"/>
  </w:num>
  <w:num w:numId="25">
    <w:abstractNumId w:val="33"/>
  </w:num>
  <w:num w:numId="26">
    <w:abstractNumId w:val="16"/>
  </w:num>
  <w:num w:numId="27">
    <w:abstractNumId w:val="12"/>
  </w:num>
  <w:num w:numId="28">
    <w:abstractNumId w:val="28"/>
  </w:num>
  <w:num w:numId="29">
    <w:abstractNumId w:val="42"/>
  </w:num>
  <w:num w:numId="30">
    <w:abstractNumId w:val="8"/>
  </w:num>
  <w:num w:numId="31">
    <w:abstractNumId w:val="19"/>
  </w:num>
  <w:num w:numId="32">
    <w:abstractNumId w:val="28"/>
    <w:lvlOverride w:ilvl="0">
      <w:startOverride w:val="1"/>
    </w:lvlOverride>
  </w:num>
  <w:num w:numId="33">
    <w:abstractNumId w:val="26"/>
  </w:num>
  <w:num w:numId="34">
    <w:abstractNumId w:val="4"/>
  </w:num>
  <w:num w:numId="35">
    <w:abstractNumId w:val="22"/>
  </w:num>
  <w:num w:numId="36">
    <w:abstractNumId w:val="27"/>
  </w:num>
  <w:num w:numId="37">
    <w:abstractNumId w:val="2"/>
  </w:num>
  <w:num w:numId="38">
    <w:abstractNumId w:val="1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20"/>
  </w:num>
  <w:num w:numId="43">
    <w:abstractNumId w:val="10"/>
  </w:num>
  <w:num w:numId="44">
    <w:abstractNumId w:val="31"/>
  </w:num>
  <w:num w:numId="45">
    <w:abstractNumId w:val="41"/>
  </w:num>
  <w:num w:numId="46">
    <w:abstractNumId w:val="3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136"/>
    <w:rsid w:val="00044F9F"/>
    <w:rsid w:val="00050320"/>
    <w:rsid w:val="00053D92"/>
    <w:rsid w:val="000569AB"/>
    <w:rsid w:val="00062AEB"/>
    <w:rsid w:val="00084A41"/>
    <w:rsid w:val="000B2BE7"/>
    <w:rsid w:val="000C0670"/>
    <w:rsid w:val="000F60E7"/>
    <w:rsid w:val="001367AB"/>
    <w:rsid w:val="0014324D"/>
    <w:rsid w:val="0014704C"/>
    <w:rsid w:val="0019702F"/>
    <w:rsid w:val="001A2E3E"/>
    <w:rsid w:val="001C5811"/>
    <w:rsid w:val="001F5E95"/>
    <w:rsid w:val="002238D4"/>
    <w:rsid w:val="00263F58"/>
    <w:rsid w:val="00283B95"/>
    <w:rsid w:val="00292CC3"/>
    <w:rsid w:val="00293AB3"/>
    <w:rsid w:val="0030659B"/>
    <w:rsid w:val="003118A8"/>
    <w:rsid w:val="003147F3"/>
    <w:rsid w:val="00325BDA"/>
    <w:rsid w:val="00332B24"/>
    <w:rsid w:val="00381A0F"/>
    <w:rsid w:val="003C03B3"/>
    <w:rsid w:val="00436C3A"/>
    <w:rsid w:val="00444DDC"/>
    <w:rsid w:val="004B3C6B"/>
    <w:rsid w:val="004D5CAB"/>
    <w:rsid w:val="005218C5"/>
    <w:rsid w:val="0053307A"/>
    <w:rsid w:val="00555293"/>
    <w:rsid w:val="00560EEA"/>
    <w:rsid w:val="00565115"/>
    <w:rsid w:val="005F025E"/>
    <w:rsid w:val="005F2C2F"/>
    <w:rsid w:val="005F7B27"/>
    <w:rsid w:val="00665F52"/>
    <w:rsid w:val="00683926"/>
    <w:rsid w:val="006A14A0"/>
    <w:rsid w:val="006C3F9A"/>
    <w:rsid w:val="006D3944"/>
    <w:rsid w:val="00755C3A"/>
    <w:rsid w:val="00787006"/>
    <w:rsid w:val="007B0BC1"/>
    <w:rsid w:val="008160E4"/>
    <w:rsid w:val="0084526D"/>
    <w:rsid w:val="008714C1"/>
    <w:rsid w:val="00896AC7"/>
    <w:rsid w:val="008A07BB"/>
    <w:rsid w:val="008D294D"/>
    <w:rsid w:val="008D47F2"/>
    <w:rsid w:val="008F7338"/>
    <w:rsid w:val="00911988"/>
    <w:rsid w:val="00987BB8"/>
    <w:rsid w:val="009C3758"/>
    <w:rsid w:val="009E02B5"/>
    <w:rsid w:val="009F1E2B"/>
    <w:rsid w:val="00A21C7A"/>
    <w:rsid w:val="00A238E7"/>
    <w:rsid w:val="00A263F4"/>
    <w:rsid w:val="00A372CA"/>
    <w:rsid w:val="00A46C3B"/>
    <w:rsid w:val="00A81D3B"/>
    <w:rsid w:val="00B456A4"/>
    <w:rsid w:val="00B7320A"/>
    <w:rsid w:val="00B7393A"/>
    <w:rsid w:val="00BB0E24"/>
    <w:rsid w:val="00BD7DAA"/>
    <w:rsid w:val="00C128E4"/>
    <w:rsid w:val="00C15226"/>
    <w:rsid w:val="00C63E1D"/>
    <w:rsid w:val="00C64D67"/>
    <w:rsid w:val="00C81FDC"/>
    <w:rsid w:val="00C94F04"/>
    <w:rsid w:val="00CA45E1"/>
    <w:rsid w:val="00CE29E8"/>
    <w:rsid w:val="00CF4725"/>
    <w:rsid w:val="00D0266B"/>
    <w:rsid w:val="00D2697A"/>
    <w:rsid w:val="00D8511B"/>
    <w:rsid w:val="00D871F7"/>
    <w:rsid w:val="00D94126"/>
    <w:rsid w:val="00DB6AB4"/>
    <w:rsid w:val="00DC3294"/>
    <w:rsid w:val="00E312BE"/>
    <w:rsid w:val="00E4014A"/>
    <w:rsid w:val="00E72265"/>
    <w:rsid w:val="00E80187"/>
    <w:rsid w:val="00F77F0C"/>
    <w:rsid w:val="00FB66B2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5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25BDA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325BDA"/>
    <w:pPr>
      <w:numPr>
        <w:numId w:val="28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unhideWhenUsed/>
    <w:rsid w:val="0032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4526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569AB"/>
  </w:style>
  <w:style w:type="character" w:customStyle="1" w:styleId="ff2fc3fs12">
    <w:name w:val="ff2 fc3 fs12"/>
    <w:rsid w:val="00B73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5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25BDA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325BDA"/>
    <w:pPr>
      <w:numPr>
        <w:numId w:val="28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unhideWhenUsed/>
    <w:rsid w:val="0032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4526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569AB"/>
  </w:style>
  <w:style w:type="character" w:customStyle="1" w:styleId="ff2fc3fs12">
    <w:name w:val="ff2 fc3 fs12"/>
    <w:rsid w:val="00B73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65E2-94C6-4FD9-91CF-8F673BCD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Michał Konieczyński</cp:lastModifiedBy>
  <cp:revision>15</cp:revision>
  <cp:lastPrinted>2018-02-20T13:17:00Z</cp:lastPrinted>
  <dcterms:created xsi:type="dcterms:W3CDTF">2017-11-30T07:02:00Z</dcterms:created>
  <dcterms:modified xsi:type="dcterms:W3CDTF">2018-02-21T09:36:00Z</dcterms:modified>
</cp:coreProperties>
</file>